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307A12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594037931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Pr="00AA7CDD" w:rsidRDefault="00DD304A" w:rsidP="00BB408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25</w:t>
      </w:r>
      <w:r w:rsidR="00123CF3">
        <w:rPr>
          <w:rFonts w:ascii="Times New Roman" w:hAnsi="Times New Roman"/>
          <w:b/>
          <w:sz w:val="28"/>
          <w:szCs w:val="28"/>
        </w:rPr>
        <w:t>.07</w:t>
      </w:r>
      <w:r w:rsidR="00EF3E1B">
        <w:rPr>
          <w:rFonts w:ascii="Times New Roman" w:hAnsi="Times New Roman"/>
          <w:b/>
          <w:sz w:val="28"/>
          <w:szCs w:val="28"/>
        </w:rPr>
        <w:t>.2018</w:t>
      </w:r>
      <w:r w:rsidR="00BB4084">
        <w:rPr>
          <w:rFonts w:ascii="Times New Roman" w:hAnsi="Times New Roman"/>
          <w:b/>
          <w:sz w:val="28"/>
          <w:szCs w:val="28"/>
        </w:rPr>
        <w:t xml:space="preserve"> </w:t>
      </w:r>
      <w:r w:rsidR="00BB4084" w:rsidRPr="00AA7CDD">
        <w:rPr>
          <w:rFonts w:ascii="Times New Roman" w:hAnsi="Times New Roman"/>
          <w:b/>
          <w:sz w:val="28"/>
          <w:szCs w:val="28"/>
        </w:rPr>
        <w:t xml:space="preserve"> №</w:t>
      </w:r>
      <w:r w:rsidR="00D94C4A">
        <w:rPr>
          <w:rFonts w:ascii="Times New Roman" w:hAnsi="Times New Roman"/>
          <w:b/>
          <w:sz w:val="28"/>
          <w:szCs w:val="28"/>
        </w:rPr>
        <w:t xml:space="preserve"> 98</w:t>
      </w:r>
    </w:p>
    <w:p w:rsidR="00BB4084" w:rsidRDefault="00BB4084" w:rsidP="00BB4084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BB4084" w:rsidRPr="00B84A91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94C4A" w:rsidRPr="00D94C4A" w:rsidRDefault="00D94C4A" w:rsidP="00D94C4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4C4A">
        <w:rPr>
          <w:rFonts w:ascii="Times New Roman" w:eastAsia="Times New Roman" w:hAnsi="Times New Roman" w:cs="Times New Roman"/>
          <w:b/>
          <w:sz w:val="28"/>
          <w:szCs w:val="28"/>
        </w:rPr>
        <w:t>Об исполнении  бюджета</w:t>
      </w:r>
    </w:p>
    <w:p w:rsidR="00D94C4A" w:rsidRPr="00D94C4A" w:rsidRDefault="00D94C4A" w:rsidP="00D94C4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4C4A">
        <w:rPr>
          <w:rFonts w:ascii="Times New Roman" w:eastAsia="Times New Roman" w:hAnsi="Times New Roman" w:cs="Times New Roman"/>
          <w:b/>
          <w:sz w:val="28"/>
          <w:szCs w:val="28"/>
        </w:rPr>
        <w:t xml:space="preserve">Едровского сельского поселения </w:t>
      </w:r>
    </w:p>
    <w:p w:rsidR="00D94C4A" w:rsidRPr="00D94C4A" w:rsidRDefault="00D94C4A" w:rsidP="00D94C4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4C4A">
        <w:rPr>
          <w:rFonts w:ascii="Times New Roman" w:eastAsia="Times New Roman" w:hAnsi="Times New Roman" w:cs="Times New Roman"/>
          <w:b/>
          <w:sz w:val="28"/>
          <w:szCs w:val="28"/>
        </w:rPr>
        <w:t xml:space="preserve">за 1 квартал 2018 года </w:t>
      </w:r>
    </w:p>
    <w:p w:rsidR="00D94C4A" w:rsidRPr="00D94C4A" w:rsidRDefault="00D94C4A" w:rsidP="00D94C4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4C4A" w:rsidRPr="00D94C4A" w:rsidRDefault="00D94C4A" w:rsidP="00D94C4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4C4A" w:rsidRPr="00D94C4A" w:rsidRDefault="00D94C4A" w:rsidP="00D94C4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C4A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D94C4A" w:rsidRPr="00D94C4A" w:rsidRDefault="00D94C4A" w:rsidP="00D94C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C4A">
        <w:rPr>
          <w:rFonts w:ascii="Times New Roman" w:eastAsia="Times New Roman" w:hAnsi="Times New Roman" w:cs="Times New Roman"/>
          <w:sz w:val="28"/>
          <w:szCs w:val="28"/>
        </w:rPr>
        <w:t>1.Утвердить отчёт об исполнении бюджета Едровского сельского поселения за 1 квартал 2018 года  и сведения о численности муниципальных служащих и работников Администрации Едровского сельского поселения и фактических затратах на их денежное содержание за 1 квартал 2018,  согласно приложениям.</w:t>
      </w:r>
    </w:p>
    <w:p w:rsidR="00D94C4A" w:rsidRPr="00D94C4A" w:rsidRDefault="00D94C4A" w:rsidP="00D94C4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C4A">
        <w:rPr>
          <w:rFonts w:ascii="Times New Roman" w:eastAsia="Times New Roman" w:hAnsi="Times New Roman" w:cs="Times New Roman"/>
          <w:sz w:val="28"/>
          <w:szCs w:val="28"/>
        </w:rPr>
        <w:t xml:space="preserve">    2.Опубликовать постановление в информационном бюллетене «Едровский вестник» и на официальном сайте Администрации Едровского сельского поселения.</w:t>
      </w:r>
    </w:p>
    <w:p w:rsidR="00D94C4A" w:rsidRPr="00D94C4A" w:rsidRDefault="00D94C4A" w:rsidP="00D94C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4C4A" w:rsidRPr="00D94C4A" w:rsidRDefault="00D94C4A" w:rsidP="00D94C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084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BB4084" w:rsidRDefault="00BB4084" w:rsidP="00BB4084"/>
    <w:p w:rsidR="00BB4084" w:rsidRDefault="00BB4084" w:rsidP="00BB4084"/>
    <w:p w:rsidR="00672046" w:rsidRDefault="00672046" w:rsidP="00BB4084">
      <w:pPr>
        <w:pStyle w:val="a3"/>
        <w:jc w:val="both"/>
      </w:pPr>
    </w:p>
    <w:p w:rsidR="00D94C4A" w:rsidRDefault="00D94C4A" w:rsidP="00BB4084">
      <w:pPr>
        <w:pStyle w:val="a3"/>
        <w:jc w:val="both"/>
      </w:pPr>
    </w:p>
    <w:p w:rsidR="00D94C4A" w:rsidRDefault="00D94C4A" w:rsidP="00BB4084">
      <w:pPr>
        <w:pStyle w:val="a3"/>
        <w:jc w:val="both"/>
      </w:pPr>
    </w:p>
    <w:p w:rsidR="00D94C4A" w:rsidRDefault="00D94C4A" w:rsidP="00BB4084">
      <w:pPr>
        <w:pStyle w:val="a3"/>
        <w:jc w:val="both"/>
      </w:pPr>
    </w:p>
    <w:p w:rsidR="00D94C4A" w:rsidRDefault="00D94C4A" w:rsidP="00BB4084">
      <w:pPr>
        <w:pStyle w:val="a3"/>
        <w:jc w:val="both"/>
      </w:pPr>
    </w:p>
    <w:p w:rsidR="00D94C4A" w:rsidRDefault="00D94C4A" w:rsidP="00BB4084">
      <w:pPr>
        <w:pStyle w:val="a3"/>
        <w:jc w:val="both"/>
      </w:pPr>
    </w:p>
    <w:p w:rsidR="00D94C4A" w:rsidRDefault="00D94C4A" w:rsidP="00BB4084">
      <w:pPr>
        <w:pStyle w:val="a3"/>
        <w:jc w:val="both"/>
      </w:pPr>
    </w:p>
    <w:p w:rsidR="00D94C4A" w:rsidRDefault="00D94C4A" w:rsidP="00BB4084">
      <w:pPr>
        <w:pStyle w:val="a3"/>
        <w:jc w:val="both"/>
      </w:pPr>
    </w:p>
    <w:p w:rsidR="00D94C4A" w:rsidRDefault="00D94C4A" w:rsidP="00BB4084">
      <w:pPr>
        <w:pStyle w:val="a3"/>
        <w:jc w:val="both"/>
      </w:pPr>
    </w:p>
    <w:p w:rsidR="00D94C4A" w:rsidRDefault="00D94C4A" w:rsidP="00BB4084">
      <w:pPr>
        <w:pStyle w:val="a3"/>
        <w:jc w:val="both"/>
      </w:pPr>
    </w:p>
    <w:p w:rsidR="00D94C4A" w:rsidRDefault="00D94C4A" w:rsidP="00BB4084">
      <w:pPr>
        <w:pStyle w:val="a3"/>
        <w:jc w:val="both"/>
      </w:pPr>
    </w:p>
    <w:p w:rsidR="00D94C4A" w:rsidRPr="00D94C4A" w:rsidRDefault="00D94C4A" w:rsidP="00D94C4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94C4A"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D94C4A" w:rsidRPr="00D94C4A" w:rsidRDefault="00D94C4A" w:rsidP="00D94C4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94C4A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D94C4A" w:rsidRPr="00D94C4A" w:rsidRDefault="00D94C4A" w:rsidP="00D94C4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94C4A">
        <w:rPr>
          <w:rFonts w:ascii="Times New Roman" w:hAnsi="Times New Roman"/>
          <w:sz w:val="24"/>
          <w:szCs w:val="24"/>
        </w:rPr>
        <w:t>Едровского сельского поселения</w:t>
      </w:r>
    </w:p>
    <w:p w:rsidR="00D94C4A" w:rsidRPr="00D94C4A" w:rsidRDefault="00D94C4A" w:rsidP="00D94C4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94C4A">
        <w:rPr>
          <w:rFonts w:ascii="Times New Roman" w:hAnsi="Times New Roman"/>
          <w:sz w:val="24"/>
          <w:szCs w:val="24"/>
        </w:rPr>
        <w:t>от 25.07.2018  № 98</w:t>
      </w:r>
    </w:p>
    <w:p w:rsidR="00D94C4A" w:rsidRDefault="00D94C4A" w:rsidP="00BB4084">
      <w:pPr>
        <w:pStyle w:val="a3"/>
        <w:jc w:val="both"/>
      </w:pPr>
    </w:p>
    <w:p w:rsidR="00D94C4A" w:rsidRDefault="00D94C4A" w:rsidP="00BB4084">
      <w:pPr>
        <w:pStyle w:val="a3"/>
        <w:jc w:val="both"/>
      </w:pPr>
    </w:p>
    <w:p w:rsidR="00D94C4A" w:rsidRDefault="00D94C4A" w:rsidP="00D94C4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94C4A">
        <w:rPr>
          <w:rFonts w:ascii="Times New Roman" w:hAnsi="Times New Roman"/>
          <w:b/>
          <w:sz w:val="24"/>
          <w:szCs w:val="24"/>
        </w:rPr>
        <w:t>Отчет об исполнении бюджета Едровского сельского поселения</w:t>
      </w:r>
    </w:p>
    <w:p w:rsidR="00D94C4A" w:rsidRPr="00D94C4A" w:rsidRDefault="00D94C4A" w:rsidP="00D94C4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94C4A">
        <w:rPr>
          <w:rFonts w:ascii="Times New Roman" w:hAnsi="Times New Roman"/>
          <w:b/>
          <w:sz w:val="24"/>
          <w:szCs w:val="24"/>
        </w:rPr>
        <w:t>за 1 квартал 2018 года</w:t>
      </w:r>
    </w:p>
    <w:tbl>
      <w:tblPr>
        <w:tblW w:w="9669" w:type="dxa"/>
        <w:tblCellMar>
          <w:left w:w="30" w:type="dxa"/>
          <w:right w:w="30" w:type="dxa"/>
        </w:tblCellMar>
        <w:tblLook w:val="0000"/>
      </w:tblPr>
      <w:tblGrid>
        <w:gridCol w:w="4183"/>
        <w:gridCol w:w="460"/>
        <w:gridCol w:w="806"/>
        <w:gridCol w:w="504"/>
        <w:gridCol w:w="502"/>
        <w:gridCol w:w="556"/>
        <w:gridCol w:w="1435"/>
        <w:gridCol w:w="1223"/>
      </w:tblGrid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0" w:type="auto"/>
            <w:tcBorders>
              <w:right w:val="nil"/>
            </w:tcBorders>
          </w:tcPr>
          <w:p w:rsid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</w:rPr>
              <w:t>1. Доходы бюджета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3" w:type="dxa"/>
            <w:tcBorders>
              <w:lef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bottom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Исполнено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8 577 757,00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1 495 399,38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3 432 200,00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732 083,38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263 500,00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65 446,58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10102000010000110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263 500,00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65 446,58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10102010010000110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262 900,00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65 289,74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10102020010000110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10102030010000110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156,84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1 267 900,00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316 038,66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10302000010000110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1 267 900,00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316 038,66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10302230010000110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477 200,00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130 202,79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10302240010000110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877,71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10302250010000110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785 800,00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212 089,00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10302260010000110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-27 130,84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1 753 000,00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312 903,14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10601000000000110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11 622,73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10601030100000110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11 622,73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10606000000000110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1 453 000,00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301 280,41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10606030000000110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234 442,58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10606033100000110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234 442,58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10606040000000110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66 837,83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10606043100000110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66 837,83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210,00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10804000010000110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210,00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10804020010000110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210,00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145 800,00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37 485,00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11105000000000120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145 800,00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37 485,00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</w:t>
            </w: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земельных участков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000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11105020000000120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11105025100000120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11105030000000120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37 485,00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11105035100000120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37 485,00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5 145 557,00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763 316,00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5 145 557,00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763 316,00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20210000000000151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3 335 100,00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667 000,00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20215001000000151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3 335 100,00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667 000,00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20215001100000151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3 335 100,00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667 000,00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20220000000000151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1 371 683,00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20225555000000151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393 683,00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20225555100000151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393 683,00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20229999000000151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20229999100000151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20230000000000151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438 774,00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96 316,00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20230024000000151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361 500,00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77 000,00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20230024100000151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361 500,00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77 000,00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Субвенции бюджетам на осуществление первичного воинского учета на территориях, где отсутствуют военные </w:t>
            </w: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комиссариаты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000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dotted" w:sz="6" w:space="0" w:color="auto"/>
              <w:bottom w:val="single" w:sz="4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20235118000000151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77 274,00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19 316,00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20235118100000151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77 274,00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19 316,00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2. Расходы бюджета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3" w:type="dxa"/>
            <w:tcBorders>
              <w:lef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bottom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Исполнено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9 318 565,80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1 934 765,19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4 469 970,00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934 485,92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866 100,00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158 935,05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9110001000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866 100,00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158 935,05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866 100,00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158 935,05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3 306 200,00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699 365,99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9120001000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2 945 200,00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669 200,06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9120001000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2 466 200,00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479 107,75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9120001000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452 300,00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187 383,06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9120001000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26 700,00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2 709,25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9170070280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30 165,93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9170070280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357 100,00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30 165,93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9170070280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40 170,00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на осуществление части полномочий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9190060010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40 170,00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9190060010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40 170,00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9180023010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9180023010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252 500,00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76 184,88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"Повышение эффективности бюджетных расходов в Едровском сельском поселении на 2017-2019 годы"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"Повышение эффективности бюджетных расходов в Едровском сельском поселении на 2017-2019 годы"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0100026010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0100026010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"Информатизация  Едровского сельского поселения на 2017 год"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76 184,88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Сопровождение ПО в Администрации Едровского сельского поселения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0200026020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33 022,82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0200026020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33 022,82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Обслуживание официального сайта Администрации Едровского сельского поселения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0200026030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13 000,00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0200026030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13 000,00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Обслуживание оргтехники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0200026040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13 400,00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0200026040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13 400,00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0200026050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16 762,06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0200026050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16 762,06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"Профилактика правонарушений в Едровском сельском поселении на 2017-2019 годы"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"Профилактика правонарушений в Едровском сельском поселении на 2017-2019 годы"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0700026130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0700026130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по содержанию штатных единиц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9170000000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9170070650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9170070650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9170070650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9190002000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9190002000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77 274,00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11 629,84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77 274,00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11 629,84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9290051180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77 274,00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11 629,84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9290051180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75 600,00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11 629,84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9290051180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1 674,00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7 304,44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7 304,44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9390001100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7 304,44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9390001100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7 304,44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2 784 960,80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553 450,02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2 782 960,80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553 450,02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"Содержание дорожного хозяйства на территории Едровского сельского поселения"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0610000000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2 772 960,80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553 450,02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Капитальный ремонт и ремонт автомобильных дорог местного значения"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0610026080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0610026080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0610026090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1 344 960,80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553 450,02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0610026090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1 344 960,80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553 450,02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0610026100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0610026100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Капитальный ремонт и ремонт дворовых территорий многоквартирных домов, проездов к </w:t>
            </w:r>
            <w:proofErr w:type="spellStart"/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дворовымтерриториям</w:t>
            </w:r>
            <w:proofErr w:type="spellEnd"/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многоквартирных домов населенных пунктов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0610026110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0610026110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Капитальный ремонт и ремонт </w:t>
            </w:r>
            <w:proofErr w:type="gramStart"/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автомобильных</w:t>
            </w:r>
            <w:proofErr w:type="gramEnd"/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ддорог</w:t>
            </w:r>
            <w:proofErr w:type="spellEnd"/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общего пользования местного значения (субсидия </w:t>
            </w: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областная)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0610071520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0610071520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Подпрограмма "Обеспечение </w:t>
            </w:r>
            <w:proofErr w:type="spellStart"/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безопасностидорожного</w:t>
            </w:r>
            <w:proofErr w:type="spellEnd"/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0620000000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Установка дорожных знаков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0620026120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0620026120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"Развитие малого и среднего предпринимательства в Едровском сельском поселении на 2017-2019  годы"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Приобретение материальных запасов для поддержки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0300026130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0300026130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1 616 909,00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371 486,33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мероприятия коммунального хозяйства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9540002100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9540002100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1 602 909,00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371 486,33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"О формировании современной городской среды на территории Едровского </w:t>
            </w:r>
            <w:proofErr w:type="gramStart"/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сельского</w:t>
            </w:r>
            <w:proofErr w:type="gramEnd"/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поселении на 2018-20122  годы"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492 104,00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общественных пространств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0800026150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98 421,00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0800026150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98 421,00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общественных пространств (субсидия области)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08000R5550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393 683,00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08000R5550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393 683,00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9550001200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319 734,04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9550001200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319 734,04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Озеленение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9560001300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9560001300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и содержание мест захоронений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9570001400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9570001400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9580001500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364 805,00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51 752,29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9580001500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364 805,00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51 752,29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"Профилактика наркомании и токсикомании на территории Едровского сельского поселения на 2016-2018  годы"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и проведение тематических мероприятий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0400026060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0400026060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9690001600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9690001600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"Реформирование и развитие муниципальной службы в </w:t>
            </w:r>
            <w:proofErr w:type="spellStart"/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Едровскомо</w:t>
            </w:r>
            <w:proofErr w:type="spellEnd"/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сельском поселении на 2016-2018  годы"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0500026070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0500026070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7 000,00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7 000,00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9790001700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9790001700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296 452,00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49 408,64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296 452,00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49 408,64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9160001010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296 452,00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49 408,64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9160001010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296 452,00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49 408,64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9890001800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9890001800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9990001900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9990001900</w:t>
            </w:r>
          </w:p>
        </w:tc>
        <w:tc>
          <w:tcPr>
            <w:tcW w:w="0" w:type="auto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0" w:type="auto"/>
            <w:tcBorders>
              <w:top w:val="single" w:sz="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профицит</w:t>
            </w:r>
            <w:proofErr w:type="spellEnd"/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-740 808,80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-439 365,81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0" w:type="auto"/>
            <w:gridSpan w:val="4"/>
            <w:tcBorders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4C4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3. Источники финансирования дефицита бюджета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3" w:type="dxa"/>
            <w:tcBorders>
              <w:lef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bottom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94C4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Исполнено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740 808,80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439 365,81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00001000000000000000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740 808,80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439 365,81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00001050000000000000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740 808,80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439 365,81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00001060000000000000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01050201000000510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-8 577 757,00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-1 496 859,80</w:t>
            </w:r>
          </w:p>
        </w:tc>
      </w:tr>
      <w:tr w:rsidR="00D94C4A" w:rsidRPr="00D94C4A" w:rsidTr="00D94C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01050201000000610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9 318 565,80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1 936 225,61</w:t>
            </w:r>
          </w:p>
        </w:tc>
      </w:tr>
    </w:tbl>
    <w:p w:rsidR="00D94C4A" w:rsidRPr="00D94C4A" w:rsidRDefault="00D94C4A" w:rsidP="00D94C4A">
      <w:pPr>
        <w:rPr>
          <w:rFonts w:ascii="Times New Roman" w:hAnsi="Times New Roman" w:cs="Times New Roman"/>
          <w:b/>
        </w:rPr>
      </w:pPr>
    </w:p>
    <w:p w:rsidR="00D94C4A" w:rsidRPr="00D94C4A" w:rsidRDefault="00D94C4A" w:rsidP="00D94C4A">
      <w:pPr>
        <w:rPr>
          <w:rFonts w:ascii="Times New Roman" w:hAnsi="Times New Roman" w:cs="Times New Roman"/>
        </w:rPr>
      </w:pPr>
    </w:p>
    <w:p w:rsidR="00D94C4A" w:rsidRPr="00D94C4A" w:rsidRDefault="00D94C4A" w:rsidP="00D94C4A">
      <w:pPr>
        <w:rPr>
          <w:rFonts w:ascii="Times New Roman" w:hAnsi="Times New Roman" w:cs="Times New Roman"/>
        </w:rPr>
      </w:pPr>
    </w:p>
    <w:p w:rsidR="00D94C4A" w:rsidRPr="00D94C4A" w:rsidRDefault="00D94C4A" w:rsidP="00D94C4A">
      <w:pPr>
        <w:rPr>
          <w:rFonts w:ascii="Times New Roman" w:hAnsi="Times New Roman" w:cs="Times New Roman"/>
        </w:rPr>
      </w:pPr>
    </w:p>
    <w:p w:rsidR="00D94C4A" w:rsidRPr="00D94C4A" w:rsidRDefault="00D94C4A" w:rsidP="00D94C4A">
      <w:pPr>
        <w:rPr>
          <w:rFonts w:ascii="Times New Roman" w:hAnsi="Times New Roman" w:cs="Times New Roman"/>
        </w:rPr>
      </w:pPr>
    </w:p>
    <w:p w:rsidR="00D94C4A" w:rsidRPr="00D94C4A" w:rsidRDefault="00D94C4A" w:rsidP="00D94C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94C4A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94C4A" w:rsidRPr="00D94C4A" w:rsidRDefault="00D94C4A" w:rsidP="00D94C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94C4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94C4A" w:rsidRPr="00D94C4A" w:rsidRDefault="00D94C4A" w:rsidP="00D94C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94C4A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D94C4A" w:rsidRPr="00D94C4A" w:rsidRDefault="00D94C4A" w:rsidP="00D94C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94C4A">
        <w:rPr>
          <w:rFonts w:ascii="Times New Roman" w:hAnsi="Times New Roman" w:cs="Times New Roman"/>
          <w:sz w:val="24"/>
          <w:szCs w:val="24"/>
        </w:rPr>
        <w:t>от 25.07.2018  № 98</w:t>
      </w:r>
    </w:p>
    <w:p w:rsidR="00D94C4A" w:rsidRPr="00D94C4A" w:rsidRDefault="00D94C4A" w:rsidP="00D94C4A">
      <w:pPr>
        <w:jc w:val="right"/>
        <w:rPr>
          <w:rFonts w:ascii="Times New Roman" w:hAnsi="Times New Roman" w:cs="Times New Roman"/>
        </w:rPr>
      </w:pPr>
    </w:p>
    <w:p w:rsidR="00D94C4A" w:rsidRPr="00D94C4A" w:rsidRDefault="00D94C4A" w:rsidP="00D94C4A">
      <w:pPr>
        <w:jc w:val="righ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1578"/>
        <w:gridCol w:w="1010"/>
        <w:gridCol w:w="1011"/>
        <w:gridCol w:w="1010"/>
        <w:gridCol w:w="1011"/>
        <w:gridCol w:w="1010"/>
      </w:tblGrid>
      <w:tr w:rsidR="00D94C4A" w:rsidRPr="00D94C4A" w:rsidTr="002830A5">
        <w:trPr>
          <w:trHeight w:val="247"/>
        </w:trPr>
        <w:tc>
          <w:tcPr>
            <w:tcW w:w="9720" w:type="dxa"/>
            <w:gridSpan w:val="7"/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94C4A">
              <w:rPr>
                <w:rFonts w:ascii="Times New Roman" w:hAnsi="Times New Roman" w:cs="Times New Roman"/>
                <w:color w:val="000000"/>
              </w:rPr>
              <w:t>Сведения о численности муниципальных служащих и  работников Администрации  Едровского сельского поселения и фактических затратах на их денежное содержание за 1 квартал 2018 года</w:t>
            </w:r>
          </w:p>
        </w:tc>
      </w:tr>
      <w:tr w:rsidR="00D94C4A" w:rsidRPr="00D94C4A" w:rsidTr="002830A5">
        <w:trPr>
          <w:trHeight w:val="247"/>
        </w:trPr>
        <w:tc>
          <w:tcPr>
            <w:tcW w:w="3090" w:type="dxa"/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2830A5">
        <w:trPr>
          <w:trHeight w:val="247"/>
        </w:trPr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2830A5">
        <w:trPr>
          <w:trHeight w:val="24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94C4A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94C4A">
              <w:rPr>
                <w:rFonts w:ascii="Times New Roman" w:hAnsi="Times New Roman" w:cs="Times New Roman"/>
                <w:color w:val="000000"/>
              </w:rPr>
              <w:t>Численность</w:t>
            </w:r>
          </w:p>
        </w:tc>
        <w:tc>
          <w:tcPr>
            <w:tcW w:w="404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94C4A">
              <w:rPr>
                <w:rFonts w:ascii="Times New Roman" w:hAnsi="Times New Roman" w:cs="Times New Roman"/>
                <w:color w:val="000000"/>
              </w:rPr>
              <w:t>Денежное содержание, тыс</w:t>
            </w:r>
            <w:proofErr w:type="gramStart"/>
            <w:r w:rsidRPr="00D94C4A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D94C4A">
              <w:rPr>
                <w:rFonts w:ascii="Times New Roman" w:hAnsi="Times New Roman" w:cs="Times New Roman"/>
                <w:color w:val="000000"/>
              </w:rPr>
              <w:t>уб.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2830A5">
        <w:trPr>
          <w:trHeight w:val="247"/>
        </w:trPr>
        <w:tc>
          <w:tcPr>
            <w:tcW w:w="3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94C4A">
              <w:rPr>
                <w:rFonts w:ascii="Times New Roman" w:hAnsi="Times New Roman" w:cs="Times New Roman"/>
                <w:color w:val="000000"/>
              </w:rPr>
              <w:t>Глава поселения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94C4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4C4A">
              <w:rPr>
                <w:rFonts w:ascii="Times New Roman" w:hAnsi="Times New Roman" w:cs="Times New Roman"/>
                <w:color w:val="000000"/>
              </w:rPr>
              <w:t>161,5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2830A5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94C4A">
              <w:rPr>
                <w:rFonts w:ascii="Times New Roman" w:hAnsi="Times New Roman" w:cs="Times New Roman"/>
                <w:color w:val="000000"/>
              </w:rPr>
              <w:t>Муниципальные служащие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94C4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4C4A">
              <w:rPr>
                <w:rFonts w:ascii="Times New Roman" w:hAnsi="Times New Roman" w:cs="Times New Roman"/>
                <w:color w:val="000000"/>
              </w:rPr>
              <w:t>291,0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2830A5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94C4A">
              <w:rPr>
                <w:rFonts w:ascii="Times New Roman" w:hAnsi="Times New Roman" w:cs="Times New Roman"/>
                <w:color w:val="000000"/>
              </w:rPr>
              <w:t>Служащие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94C4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4C4A">
              <w:rPr>
                <w:rFonts w:ascii="Times New Roman" w:hAnsi="Times New Roman" w:cs="Times New Roman"/>
                <w:color w:val="000000"/>
              </w:rPr>
              <w:t>163,2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2830A5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94C4A">
              <w:rPr>
                <w:rFonts w:ascii="Times New Roman" w:hAnsi="Times New Roman" w:cs="Times New Roman"/>
                <w:color w:val="000000"/>
              </w:rPr>
              <w:t>Обслуживающий персона</w:t>
            </w:r>
            <w:proofErr w:type="gramStart"/>
            <w:r w:rsidRPr="00D94C4A">
              <w:rPr>
                <w:rFonts w:ascii="Times New Roman" w:hAnsi="Times New Roman" w:cs="Times New Roman"/>
                <w:color w:val="000000"/>
              </w:rPr>
              <w:t>л(</w:t>
            </w:r>
            <w:proofErr w:type="gramEnd"/>
            <w:r w:rsidRPr="00D94C4A">
              <w:rPr>
                <w:rFonts w:ascii="Times New Roman" w:hAnsi="Times New Roman" w:cs="Times New Roman"/>
                <w:color w:val="000000"/>
              </w:rPr>
              <w:t>водитель и уборщицы)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94C4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4C4A">
              <w:rPr>
                <w:rFonts w:ascii="Times New Roman" w:hAnsi="Times New Roman" w:cs="Times New Roman"/>
                <w:color w:val="000000"/>
              </w:rPr>
              <w:t>78,2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4C4A" w:rsidRPr="00D94C4A" w:rsidTr="002830A5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94C4A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94C4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4C4A">
              <w:rPr>
                <w:rFonts w:ascii="Times New Roman" w:hAnsi="Times New Roman" w:cs="Times New Roman"/>
                <w:color w:val="000000"/>
              </w:rPr>
              <w:t>693,9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C4A" w:rsidRPr="00D94C4A" w:rsidRDefault="00D94C4A" w:rsidP="0028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94C4A" w:rsidRPr="00D94C4A" w:rsidRDefault="00D94C4A" w:rsidP="00D94C4A">
      <w:pPr>
        <w:rPr>
          <w:rFonts w:ascii="Times New Roman" w:hAnsi="Times New Roman" w:cs="Times New Roman"/>
        </w:rPr>
      </w:pPr>
    </w:p>
    <w:p w:rsidR="00D94C4A" w:rsidRDefault="00D94C4A" w:rsidP="00D94C4A"/>
    <w:p w:rsidR="00D94C4A" w:rsidRDefault="00D94C4A" w:rsidP="00BB4084">
      <w:pPr>
        <w:pStyle w:val="a3"/>
        <w:jc w:val="both"/>
      </w:pPr>
    </w:p>
    <w:sectPr w:rsidR="00D94C4A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123CF3"/>
    <w:rsid w:val="001305C3"/>
    <w:rsid w:val="00196047"/>
    <w:rsid w:val="002516FC"/>
    <w:rsid w:val="00281DF0"/>
    <w:rsid w:val="002A1C8E"/>
    <w:rsid w:val="00307A12"/>
    <w:rsid w:val="00315CBB"/>
    <w:rsid w:val="00362104"/>
    <w:rsid w:val="00364320"/>
    <w:rsid w:val="00400937"/>
    <w:rsid w:val="00591334"/>
    <w:rsid w:val="00672046"/>
    <w:rsid w:val="00726AF8"/>
    <w:rsid w:val="0076067D"/>
    <w:rsid w:val="008E56AC"/>
    <w:rsid w:val="00905EFA"/>
    <w:rsid w:val="009A24C5"/>
    <w:rsid w:val="00AA6470"/>
    <w:rsid w:val="00B03228"/>
    <w:rsid w:val="00BB3889"/>
    <w:rsid w:val="00BB4084"/>
    <w:rsid w:val="00C41600"/>
    <w:rsid w:val="00C47702"/>
    <w:rsid w:val="00C762C3"/>
    <w:rsid w:val="00C906E1"/>
    <w:rsid w:val="00D94C4A"/>
    <w:rsid w:val="00DD304A"/>
    <w:rsid w:val="00EF3E1B"/>
    <w:rsid w:val="00F2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3389</Words>
  <Characters>19321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2018-07-25T12:30:00Z</cp:lastPrinted>
  <dcterms:created xsi:type="dcterms:W3CDTF">2017-01-16T06:06:00Z</dcterms:created>
  <dcterms:modified xsi:type="dcterms:W3CDTF">2018-07-25T12:32:00Z</dcterms:modified>
</cp:coreProperties>
</file>